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82" w:rsidRDefault="00A335B8" w:rsidP="007D15AC">
      <w:pPr>
        <w:jc w:val="center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/>
          <w:b/>
          <w:szCs w:val="20"/>
        </w:rPr>
        <w:br/>
      </w:r>
      <w:r w:rsidR="00280739" w:rsidRPr="00F32C46">
        <w:rPr>
          <w:rFonts w:ascii="Century Gothic" w:hAnsi="Century Gothic"/>
          <w:b/>
          <w:szCs w:val="20"/>
        </w:rPr>
        <w:t xml:space="preserve">WNIOSEK O ZWROT </w:t>
      </w:r>
      <w:r w:rsidR="00204182">
        <w:rPr>
          <w:rFonts w:ascii="Century Gothic" w:hAnsi="Century Gothic"/>
          <w:b/>
          <w:szCs w:val="20"/>
        </w:rPr>
        <w:t>WYDATKÓW PONIESIONYCH NA</w:t>
      </w:r>
      <w:r w:rsidR="00280739" w:rsidRPr="00F32C46">
        <w:rPr>
          <w:rFonts w:ascii="Century Gothic" w:hAnsi="Century Gothic"/>
          <w:b/>
          <w:szCs w:val="20"/>
        </w:rPr>
        <w:t xml:space="preserve"> </w:t>
      </w:r>
      <w:r>
        <w:rPr>
          <w:rFonts w:ascii="Century Gothic" w:hAnsi="Century Gothic"/>
          <w:b/>
          <w:szCs w:val="20"/>
        </w:rPr>
        <w:t>UBEZPIECZENI</w:t>
      </w:r>
      <w:r w:rsidR="00204182">
        <w:rPr>
          <w:rFonts w:ascii="Century Gothic" w:hAnsi="Century Gothic"/>
          <w:b/>
          <w:szCs w:val="20"/>
        </w:rPr>
        <w:t>E</w:t>
      </w:r>
      <w:r>
        <w:rPr>
          <w:rFonts w:ascii="Century Gothic" w:hAnsi="Century Gothic"/>
          <w:b/>
          <w:szCs w:val="20"/>
        </w:rPr>
        <w:t xml:space="preserve"> NNW I OC</w:t>
      </w:r>
      <w:r w:rsidR="007D15AC">
        <w:rPr>
          <w:rFonts w:ascii="Century Gothic" w:hAnsi="Century Gothic"/>
          <w:b/>
          <w:szCs w:val="20"/>
        </w:rPr>
        <w:br/>
      </w:r>
      <w:r w:rsidR="007D15AC">
        <w:rPr>
          <w:rFonts w:ascii="Century Gothic" w:hAnsi="Century Gothic" w:cs="Times New Roman"/>
          <w:sz w:val="20"/>
          <w:szCs w:val="20"/>
        </w:rPr>
        <w:br/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                                               </w:t>
      </w:r>
      <w:r w:rsidR="00204182">
        <w:rPr>
          <w:rFonts w:ascii="Century Gothic" w:hAnsi="Century Gothic" w:cs="Times New Roman"/>
          <w:sz w:val="20"/>
          <w:szCs w:val="20"/>
        </w:rPr>
        <w:t xml:space="preserve">                                   …………………………………………..             </w:t>
      </w:r>
    </w:p>
    <w:p w:rsidR="00204182" w:rsidRPr="00356948" w:rsidRDefault="00204182" w:rsidP="00204182">
      <w:pPr>
        <w:tabs>
          <w:tab w:val="left" w:pos="4253"/>
          <w:tab w:val="left" w:pos="5103"/>
        </w:tabs>
        <w:spacing w:after="0" w:line="240" w:lineRule="auto"/>
        <w:ind w:left="4248"/>
        <w:rPr>
          <w:rFonts w:ascii="Century Gothic" w:hAnsi="Century Gothic" w:cs="Times New Roman"/>
          <w:i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                              </w:t>
      </w:r>
      <w:r w:rsidRPr="00356948">
        <w:rPr>
          <w:rFonts w:ascii="Century Gothic" w:hAnsi="Century Gothic" w:cs="Times New Roman"/>
          <w:i/>
          <w:sz w:val="20"/>
          <w:szCs w:val="20"/>
        </w:rPr>
        <w:t>miejscowość, data</w:t>
      </w:r>
    </w:p>
    <w:p w:rsidR="00DE4EFA" w:rsidRPr="003B65F2" w:rsidRDefault="00DE4EFA" w:rsidP="00DE4EFA">
      <w:pPr>
        <w:tabs>
          <w:tab w:val="left" w:pos="4253"/>
          <w:tab w:val="left" w:pos="5103"/>
        </w:tabs>
        <w:ind w:left="3545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DE4EFA" w:rsidRDefault="00DE4EFA" w:rsidP="0079789C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</w:t>
      </w:r>
      <w:r w:rsidR="007D15AC">
        <w:rPr>
          <w:rFonts w:ascii="Century Gothic" w:hAnsi="Century Gothic" w:cs="Times New Roman"/>
          <w:sz w:val="20"/>
          <w:szCs w:val="20"/>
        </w:rPr>
        <w:t>wydatków</w:t>
      </w:r>
      <w:r w:rsidRPr="003B65F2">
        <w:rPr>
          <w:rFonts w:ascii="Century Gothic" w:hAnsi="Century Gothic" w:cs="Times New Roman"/>
          <w:sz w:val="20"/>
          <w:szCs w:val="20"/>
        </w:rPr>
        <w:t xml:space="preserve"> 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stażowego, tj. </w:t>
      </w:r>
      <w:r w:rsidR="007D15AC">
        <w:rPr>
          <w:rFonts w:ascii="Century Gothic" w:hAnsi="Century Gothic" w:cs="Times New Roman"/>
          <w:b/>
          <w:sz w:val="20"/>
          <w:szCs w:val="20"/>
          <w:u w:val="single"/>
        </w:rPr>
        <w:t>wydatków poniesionych na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7D15AC">
        <w:rPr>
          <w:rFonts w:ascii="Century Gothic" w:hAnsi="Century Gothic" w:cs="Times New Roman"/>
          <w:b/>
          <w:sz w:val="20"/>
          <w:szCs w:val="20"/>
          <w:u w:val="single"/>
        </w:rPr>
        <w:t xml:space="preserve">zakup 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>ubezpieczeni</w:t>
      </w:r>
      <w:r w:rsidR="007D15AC">
        <w:rPr>
          <w:rFonts w:ascii="Century Gothic" w:hAnsi="Century Gothic" w:cs="Times New Roman"/>
          <w:b/>
          <w:sz w:val="20"/>
          <w:szCs w:val="20"/>
          <w:u w:val="single"/>
        </w:rPr>
        <w:t>a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D916B0">
        <w:rPr>
          <w:rFonts w:ascii="Century Gothic" w:hAnsi="Century Gothic" w:cs="Times New Roman"/>
          <w:b/>
          <w:sz w:val="20"/>
          <w:szCs w:val="20"/>
          <w:u w:val="single"/>
        </w:rPr>
        <w:br/>
        <w:t>od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 xml:space="preserve"> następstw od nieszczęśliwych wypadków i odpowiedzialności cywilnej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A335B8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A335B8" w:rsidRPr="00A335B8">
        <w:rPr>
          <w:rFonts w:ascii="Century Gothic" w:hAnsi="Century Gothic" w:cs="Times New Roman"/>
          <w:b/>
          <w:sz w:val="20"/>
          <w:szCs w:val="20"/>
        </w:rPr>
        <w:t xml:space="preserve">w wysokości ………………..zł (słownie: ……………………………………………………) </w:t>
      </w:r>
      <w:r w:rsidR="00280739" w:rsidRPr="00A335B8">
        <w:rPr>
          <w:rFonts w:ascii="Century Gothic" w:hAnsi="Century Gothic" w:cs="Times New Roman"/>
          <w:sz w:val="20"/>
          <w:szCs w:val="20"/>
        </w:rPr>
        <w:t>w</w:t>
      </w:r>
      <w:r w:rsidR="00280739">
        <w:rPr>
          <w:rFonts w:ascii="Century Gothic" w:hAnsi="Century Gothic" w:cs="Times New Roman"/>
          <w:sz w:val="20"/>
          <w:szCs w:val="20"/>
        </w:rPr>
        <w:t xml:space="preserve">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Europejskiego Funduszu Społecznego, Oś III Szkolnictwo wyższe dla gospodarki i rozwoju Działanie 3.1 Kompetencje </w:t>
      </w:r>
      <w:r w:rsidR="00D916B0">
        <w:rPr>
          <w:rFonts w:ascii="Century Gothic" w:hAnsi="Century Gothic" w:cs="Times New Roman"/>
          <w:sz w:val="20"/>
          <w:szCs w:val="20"/>
        </w:rPr>
        <w:br/>
      </w:r>
      <w:bookmarkStart w:id="0" w:name="_GoBack"/>
      <w:bookmarkEnd w:id="0"/>
      <w:r w:rsidR="00280739" w:rsidRPr="00280739">
        <w:rPr>
          <w:rFonts w:ascii="Century Gothic" w:hAnsi="Century Gothic" w:cs="Times New Roman"/>
          <w:sz w:val="20"/>
          <w:szCs w:val="20"/>
        </w:rPr>
        <w:t>w szkolnictwie wyższym Programu Operacyjnego Wiedza Edukacja Rozwój 2014-2020.</w:t>
      </w:r>
    </w:p>
    <w:p w:rsidR="0079789C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 w:rsidR="007D15AC">
        <w:rPr>
          <w:rFonts w:ascii="Century Gothic" w:hAnsi="Century Gothic" w:cs="Times New Roman"/>
          <w:sz w:val="20"/>
          <w:szCs w:val="20"/>
        </w:rPr>
        <w:t xml:space="preserve">poniesionych wydatków na </w:t>
      </w:r>
      <w:r w:rsidR="00A335B8">
        <w:rPr>
          <w:rFonts w:ascii="Century Gothic" w:hAnsi="Century Gothic" w:cs="Times New Roman"/>
          <w:sz w:val="20"/>
          <w:szCs w:val="20"/>
        </w:rPr>
        <w:t>ubezpieczeni</w:t>
      </w:r>
      <w:r w:rsidR="007D15AC">
        <w:rPr>
          <w:rFonts w:ascii="Century Gothic" w:hAnsi="Century Gothic" w:cs="Times New Roman"/>
          <w:sz w:val="20"/>
          <w:szCs w:val="20"/>
        </w:rPr>
        <w:t>e</w:t>
      </w:r>
      <w:r w:rsidR="00A335B8">
        <w:rPr>
          <w:rFonts w:ascii="Century Gothic" w:hAnsi="Century Gothic" w:cs="Times New Roman"/>
          <w:sz w:val="20"/>
          <w:szCs w:val="20"/>
        </w:rPr>
        <w:t xml:space="preserve"> NNW i OC</w:t>
      </w:r>
      <w:r>
        <w:rPr>
          <w:rFonts w:ascii="Century Gothic" w:hAnsi="Century Gothic" w:cs="Times New Roman"/>
          <w:sz w:val="20"/>
          <w:szCs w:val="20"/>
        </w:rPr>
        <w:t xml:space="preserve">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(numer i nazwa banku)</w:t>
      </w:r>
    </w:p>
    <w:p w:rsidR="00DE4EFA" w:rsidRPr="00DF3DF2" w:rsidRDefault="00A335B8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>
        <w:rPr>
          <w:rFonts w:ascii="Century Gothic" w:hAnsi="Century Gothic" w:cs="Times New Roman"/>
          <w:b/>
          <w:sz w:val="18"/>
          <w:szCs w:val="20"/>
        </w:rPr>
        <w:t>Załącznik</w:t>
      </w:r>
      <w:r w:rsidR="00DE4EFA" w:rsidRPr="00DF3DF2">
        <w:rPr>
          <w:rFonts w:ascii="Century Gothic" w:hAnsi="Century Gothic" w:cs="Times New Roman"/>
          <w:b/>
          <w:sz w:val="18"/>
          <w:szCs w:val="20"/>
        </w:rPr>
        <w:t>:</w:t>
      </w:r>
    </w:p>
    <w:p w:rsidR="00A335B8" w:rsidRPr="00A335B8" w:rsidRDefault="00A335B8" w:rsidP="00B47B42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335B8">
        <w:rPr>
          <w:rFonts w:ascii="Century Gothic" w:hAnsi="Century Gothic"/>
          <w:sz w:val="20"/>
          <w:szCs w:val="20"/>
        </w:rPr>
        <w:t xml:space="preserve">Kopia polisy NNW i OC </w:t>
      </w:r>
      <w:r w:rsidR="00A22241">
        <w:rPr>
          <w:rFonts w:ascii="Century Gothic" w:hAnsi="Century Gothic"/>
          <w:sz w:val="20"/>
          <w:szCs w:val="20"/>
        </w:rPr>
        <w:t xml:space="preserve"> lub kopia innego dokumentu księgowego potwierdzonego przez Stażystę za zgodność z oryginałem </w:t>
      </w:r>
      <w:r w:rsidRPr="00A335B8">
        <w:rPr>
          <w:rFonts w:ascii="Century Gothic" w:hAnsi="Century Gothic"/>
          <w:sz w:val="20"/>
          <w:szCs w:val="20"/>
        </w:rPr>
        <w:t>wraz z p</w:t>
      </w:r>
      <w:r w:rsidR="0079789C" w:rsidRPr="00A335B8">
        <w:rPr>
          <w:rFonts w:ascii="Century Gothic" w:hAnsi="Century Gothic"/>
          <w:sz w:val="20"/>
          <w:szCs w:val="20"/>
        </w:rPr>
        <w:t>otwierdzenie</w:t>
      </w:r>
      <w:r w:rsidRPr="00A335B8">
        <w:rPr>
          <w:rFonts w:ascii="Century Gothic" w:hAnsi="Century Gothic"/>
          <w:sz w:val="20"/>
          <w:szCs w:val="20"/>
        </w:rPr>
        <w:t>m</w:t>
      </w:r>
      <w:r w:rsidR="0079789C" w:rsidRPr="00A335B8">
        <w:rPr>
          <w:rFonts w:ascii="Century Gothic" w:hAnsi="Century Gothic"/>
          <w:sz w:val="20"/>
          <w:szCs w:val="20"/>
        </w:rPr>
        <w:t xml:space="preserve"> dokonania </w:t>
      </w:r>
      <w:r w:rsidRPr="00A335B8">
        <w:rPr>
          <w:rFonts w:ascii="Century Gothic" w:hAnsi="Century Gothic"/>
          <w:sz w:val="20"/>
          <w:szCs w:val="20"/>
        </w:rPr>
        <w:t>płatności</w:t>
      </w:r>
      <w:r>
        <w:rPr>
          <w:rFonts w:ascii="Century Gothic" w:hAnsi="Century Gothic"/>
          <w:sz w:val="20"/>
          <w:szCs w:val="20"/>
        </w:rPr>
        <w:t>.</w:t>
      </w:r>
    </w:p>
    <w:p w:rsidR="004A47CC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  <w:r w:rsidRPr="0079789C">
        <w:rPr>
          <w:rFonts w:ascii="Century Gothic" w:hAnsi="Century Gothic" w:cs="Times New Roman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D916B0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</w:p>
    <w:p w:rsidR="00D916B0" w:rsidRPr="00F319D3" w:rsidRDefault="00D916B0" w:rsidP="00D916B0">
      <w:pPr>
        <w:tabs>
          <w:tab w:val="left" w:pos="996"/>
          <w:tab w:val="left" w:pos="6828"/>
        </w:tabs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Akceptuję:</w:t>
      </w:r>
    </w:p>
    <w:p w:rsidR="00D916B0" w:rsidRPr="00356948" w:rsidRDefault="00D916B0" w:rsidP="00D916B0">
      <w:pPr>
        <w:tabs>
          <w:tab w:val="left" w:pos="996"/>
          <w:tab w:val="left" w:pos="6828"/>
        </w:tabs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i/>
          <w:sz w:val="20"/>
          <w:szCs w:val="20"/>
        </w:rPr>
        <w:t>…………………………………………………..</w:t>
      </w:r>
      <w:r>
        <w:rPr>
          <w:rFonts w:ascii="Century Gothic" w:hAnsi="Century Gothic" w:cs="Times New Roman"/>
          <w:i/>
          <w:sz w:val="20"/>
          <w:szCs w:val="20"/>
        </w:rPr>
        <w:br/>
        <w:t>czytelny podpis Opiekuna kierunku (UJK)</w:t>
      </w:r>
    </w:p>
    <w:p w:rsidR="0079789C" w:rsidRPr="00D916B0" w:rsidRDefault="0079789C" w:rsidP="00D916B0">
      <w:pPr>
        <w:rPr>
          <w:rFonts w:ascii="Century Gothic" w:hAnsi="Century Gothic" w:cs="Times New Roman"/>
          <w:sz w:val="20"/>
          <w:szCs w:val="20"/>
        </w:rPr>
      </w:pPr>
    </w:p>
    <w:sectPr w:rsidR="0079789C" w:rsidRPr="00D916B0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DA" w:rsidRDefault="00805FDA" w:rsidP="00DE05C3">
      <w:pPr>
        <w:spacing w:after="0" w:line="240" w:lineRule="auto"/>
      </w:pPr>
      <w:r>
        <w:separator/>
      </w:r>
    </w:p>
  </w:endnote>
  <w:endnote w:type="continuationSeparator" w:id="0">
    <w:p w:rsidR="00805FDA" w:rsidRDefault="00805FDA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DA" w:rsidRDefault="00805FDA" w:rsidP="00DE05C3">
      <w:pPr>
        <w:spacing w:after="0" w:line="240" w:lineRule="auto"/>
      </w:pPr>
      <w:r>
        <w:separator/>
      </w:r>
    </w:p>
  </w:footnote>
  <w:footnote w:type="continuationSeparator" w:id="0">
    <w:p w:rsidR="00805FDA" w:rsidRDefault="00805FDA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72A1"/>
    <w:rsid w:val="00053F70"/>
    <w:rsid w:val="00076EE4"/>
    <w:rsid w:val="000A515B"/>
    <w:rsid w:val="0012094E"/>
    <w:rsid w:val="00142A8D"/>
    <w:rsid w:val="00153C53"/>
    <w:rsid w:val="00163AA6"/>
    <w:rsid w:val="00175275"/>
    <w:rsid w:val="001A4F9A"/>
    <w:rsid w:val="001A59E5"/>
    <w:rsid w:val="001B2A00"/>
    <w:rsid w:val="001D0183"/>
    <w:rsid w:val="001D3B03"/>
    <w:rsid w:val="001E4D28"/>
    <w:rsid w:val="00204182"/>
    <w:rsid w:val="00227222"/>
    <w:rsid w:val="0024402E"/>
    <w:rsid w:val="00280739"/>
    <w:rsid w:val="002964A0"/>
    <w:rsid w:val="002A02B1"/>
    <w:rsid w:val="002C282B"/>
    <w:rsid w:val="002D5C77"/>
    <w:rsid w:val="002E337E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D1A78"/>
    <w:rsid w:val="004D619A"/>
    <w:rsid w:val="004E58DC"/>
    <w:rsid w:val="005066F3"/>
    <w:rsid w:val="00524D02"/>
    <w:rsid w:val="00550F3C"/>
    <w:rsid w:val="005547ED"/>
    <w:rsid w:val="005969CB"/>
    <w:rsid w:val="005A0279"/>
    <w:rsid w:val="005A65BB"/>
    <w:rsid w:val="005B3A39"/>
    <w:rsid w:val="005C26BC"/>
    <w:rsid w:val="005F2E67"/>
    <w:rsid w:val="00607853"/>
    <w:rsid w:val="00616B0E"/>
    <w:rsid w:val="006213D3"/>
    <w:rsid w:val="0062696A"/>
    <w:rsid w:val="0063701E"/>
    <w:rsid w:val="006373E4"/>
    <w:rsid w:val="00671C68"/>
    <w:rsid w:val="00680A7F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93ED6"/>
    <w:rsid w:val="0079789C"/>
    <w:rsid w:val="007A5260"/>
    <w:rsid w:val="007B729C"/>
    <w:rsid w:val="007C2F0F"/>
    <w:rsid w:val="007D15AC"/>
    <w:rsid w:val="007F54D3"/>
    <w:rsid w:val="007F63E1"/>
    <w:rsid w:val="007F78EB"/>
    <w:rsid w:val="00803B88"/>
    <w:rsid w:val="00805FDA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22241"/>
    <w:rsid w:val="00A335B8"/>
    <w:rsid w:val="00A608BE"/>
    <w:rsid w:val="00A64DE2"/>
    <w:rsid w:val="00A7695D"/>
    <w:rsid w:val="00AB0A2A"/>
    <w:rsid w:val="00AC1CBB"/>
    <w:rsid w:val="00AC52DB"/>
    <w:rsid w:val="00AC634D"/>
    <w:rsid w:val="00AE0F6F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41B0C"/>
    <w:rsid w:val="00C52496"/>
    <w:rsid w:val="00C62B6A"/>
    <w:rsid w:val="00C66D45"/>
    <w:rsid w:val="00C71C91"/>
    <w:rsid w:val="00C9723E"/>
    <w:rsid w:val="00CB053E"/>
    <w:rsid w:val="00D14DFC"/>
    <w:rsid w:val="00D80896"/>
    <w:rsid w:val="00D863F8"/>
    <w:rsid w:val="00D91111"/>
    <w:rsid w:val="00D916B0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62CAC"/>
    <w:rsid w:val="00E71C4B"/>
    <w:rsid w:val="00EA41FB"/>
    <w:rsid w:val="00EC6A19"/>
    <w:rsid w:val="00EC7E19"/>
    <w:rsid w:val="00EF1A77"/>
    <w:rsid w:val="00EF7893"/>
    <w:rsid w:val="00F73403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CC14-93FB-49BC-B90F-EF7C8EFF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2018-07-04T09:06:00Z</cp:lastPrinted>
  <dcterms:created xsi:type="dcterms:W3CDTF">2019-05-30T09:33:00Z</dcterms:created>
  <dcterms:modified xsi:type="dcterms:W3CDTF">2019-05-30T09:35:00Z</dcterms:modified>
</cp:coreProperties>
</file>